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B0" w:rsidRPr="00465FFF" w:rsidRDefault="00051CB0" w:rsidP="00051CB0">
      <w:pPr>
        <w:pStyle w:val="Ploha"/>
        <w:pageBreakBefore/>
        <w:spacing w:after="240"/>
        <w:ind w:left="708"/>
        <w:rPr>
          <w:rFonts w:ascii="Arial" w:hAnsi="Arial" w:cs="Arial"/>
          <w:b w:val="0"/>
          <w:i/>
          <w:color w:val="73767D"/>
          <w:sz w:val="16"/>
          <w:szCs w:val="16"/>
        </w:rPr>
      </w:pPr>
      <w:r>
        <w:rPr>
          <w:rFonts w:ascii="Arial" w:hAnsi="Arial" w:cs="Arial"/>
          <w:b w:val="0"/>
          <w:i/>
          <w:color w:val="73767D"/>
          <w:sz w:val="16"/>
          <w:szCs w:val="16"/>
        </w:rPr>
        <w:t xml:space="preserve">                           </w:t>
      </w:r>
      <w:r w:rsidRPr="00465FFF">
        <w:rPr>
          <w:rFonts w:ascii="Arial" w:hAnsi="Arial" w:cs="Arial"/>
          <w:b w:val="0"/>
          <w:i/>
          <w:color w:val="73767D"/>
          <w:sz w:val="16"/>
          <w:szCs w:val="16"/>
        </w:rPr>
        <w:t xml:space="preserve">Příloha č. </w:t>
      </w:r>
      <w:r w:rsidR="00E949F0">
        <w:rPr>
          <w:rFonts w:ascii="Arial" w:hAnsi="Arial" w:cs="Arial"/>
          <w:b w:val="0"/>
          <w:i/>
          <w:color w:val="73767D"/>
          <w:sz w:val="16"/>
          <w:szCs w:val="16"/>
        </w:rPr>
        <w:t>7</w:t>
      </w:r>
      <w:r w:rsidRPr="00465FFF">
        <w:rPr>
          <w:rFonts w:ascii="Arial" w:hAnsi="Arial" w:cs="Arial"/>
          <w:b w:val="0"/>
          <w:i/>
          <w:color w:val="73767D"/>
          <w:sz w:val="16"/>
          <w:szCs w:val="16"/>
        </w:rPr>
        <w:t xml:space="preserve"> – Čestné prohlášení ve vztahu k ruským / běloruským subjektům</w:t>
      </w:r>
    </w:p>
    <w:p w:rsidR="00E72927" w:rsidRDefault="00E72927" w:rsidP="00051CB0">
      <w:pPr>
        <w:spacing w:after="120"/>
        <w:jc w:val="center"/>
        <w:rPr>
          <w:rFonts w:cs="Segoe UI"/>
          <w:b/>
        </w:rPr>
      </w:pPr>
    </w:p>
    <w:p w:rsidR="00051CB0" w:rsidRPr="008604F6" w:rsidRDefault="00051CB0" w:rsidP="00051CB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604F6">
        <w:rPr>
          <w:rFonts w:ascii="Arial" w:hAnsi="Arial" w:cs="Arial"/>
          <w:b/>
          <w:sz w:val="20"/>
          <w:szCs w:val="20"/>
        </w:rPr>
        <w:t>ČESTNÉ PROHLÁŠENÍ VE VZTAHU K RUSKÝM / BĚLORUSKÝM SUBJEKTŮM</w:t>
      </w:r>
    </w:p>
    <w:p w:rsidR="00E949F0" w:rsidRPr="003E171E" w:rsidRDefault="00051CB0" w:rsidP="00E949F0">
      <w:pPr>
        <w:rPr>
          <w:rFonts w:ascii="Arial" w:hAnsi="Arial" w:cs="Arial"/>
          <w:b/>
          <w:sz w:val="20"/>
          <w:szCs w:val="20"/>
        </w:rPr>
      </w:pPr>
      <w:r w:rsidRPr="008604F6">
        <w:rPr>
          <w:rFonts w:ascii="Arial" w:hAnsi="Arial" w:cs="Arial"/>
          <w:b/>
          <w:sz w:val="20"/>
          <w:szCs w:val="20"/>
        </w:rPr>
        <w:t xml:space="preserve">Název zakázky / veřejné zakázky: </w:t>
      </w:r>
      <w:r w:rsidR="003E171E" w:rsidRPr="003E171E">
        <w:rPr>
          <w:rFonts w:ascii="Arial" w:hAnsi="Arial" w:cs="Arial"/>
          <w:b/>
          <w:sz w:val="20"/>
          <w:szCs w:val="20"/>
        </w:rPr>
        <w:t xml:space="preserve">Snížení energetické náročnosti objektu MŠ Žižkova </w:t>
      </w:r>
      <w:r w:rsidR="008725D4">
        <w:rPr>
          <w:rFonts w:ascii="Arial" w:hAnsi="Arial" w:cs="Arial"/>
          <w:b/>
          <w:sz w:val="20"/>
          <w:szCs w:val="20"/>
        </w:rPr>
        <w:t>465, Trutnov</w:t>
      </w:r>
    </w:p>
    <w:p w:rsidR="00E72927" w:rsidRPr="008604F6" w:rsidRDefault="00E72927" w:rsidP="00E72927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:rsidR="008604F6" w:rsidRDefault="008604F6" w:rsidP="00051CB0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Systé</w:t>
      </w:r>
      <w:r w:rsidR="002A0E40">
        <w:rPr>
          <w:rFonts w:ascii="Arial" w:hAnsi="Arial" w:cs="Arial"/>
          <w:b/>
          <w:sz w:val="20"/>
          <w:szCs w:val="20"/>
        </w:rPr>
        <w:t>mové číslo zakázky: P25V00000032</w:t>
      </w:r>
    </w:p>
    <w:p w:rsidR="00051CB0" w:rsidRPr="008604F6" w:rsidRDefault="008604F6" w:rsidP="00051CB0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Identifikační údaje zadavatele: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b/>
          <w:sz w:val="20"/>
          <w:szCs w:val="20"/>
        </w:rPr>
        <w:t>Název:</w:t>
      </w:r>
      <w:r w:rsidRPr="008604F6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sídlem:</w:t>
      </w:r>
      <w:r w:rsidRPr="008604F6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IČ: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 w:rsidRPr="008604F6">
        <w:rPr>
          <w:rFonts w:ascii="Arial" w:eastAsia="Times New Roman" w:hAnsi="Arial" w:cs="Arial"/>
          <w:bCs/>
          <w:sz w:val="20"/>
          <w:szCs w:val="20"/>
        </w:rPr>
        <w:t>00278360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DIČ: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 w:rsidRPr="008604F6">
        <w:rPr>
          <w:rFonts w:ascii="Arial" w:eastAsia="Times New Roman" w:hAnsi="Arial" w:cs="Arial"/>
          <w:bCs/>
          <w:sz w:val="20"/>
          <w:szCs w:val="20"/>
        </w:rPr>
        <w:t>CZ00278360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zastoupen</w:t>
      </w:r>
      <w:r>
        <w:rPr>
          <w:rFonts w:ascii="Arial" w:eastAsia="Times New Roman" w:hAnsi="Arial" w:cs="Arial"/>
          <w:sz w:val="20"/>
          <w:szCs w:val="20"/>
        </w:rPr>
        <w:t>ý</w:t>
      </w:r>
      <w:r w:rsidRPr="008604F6">
        <w:rPr>
          <w:rFonts w:ascii="Arial" w:eastAsia="Times New Roman" w:hAnsi="Arial" w:cs="Arial"/>
          <w:sz w:val="20"/>
          <w:szCs w:val="20"/>
        </w:rPr>
        <w:t>:</w:t>
      </w:r>
      <w:r w:rsidRPr="008604F6">
        <w:rPr>
          <w:rFonts w:ascii="Arial" w:eastAsia="Times New Roman" w:hAnsi="Arial" w:cs="Arial"/>
          <w:sz w:val="20"/>
          <w:szCs w:val="20"/>
        </w:rPr>
        <w:tab/>
        <w:t>Ing. arch. Michalem Rosou</w:t>
      </w:r>
      <w:r w:rsidRPr="008604F6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:rsidR="00051CB0" w:rsidRPr="008604F6" w:rsidRDefault="00051CB0" w:rsidP="00051CB0">
      <w:pPr>
        <w:rPr>
          <w:rFonts w:ascii="Arial" w:hAnsi="Arial" w:cs="Arial"/>
          <w:sz w:val="20"/>
          <w:szCs w:val="20"/>
        </w:rPr>
      </w:pPr>
    </w:p>
    <w:p w:rsidR="00051CB0" w:rsidRPr="008604F6" w:rsidRDefault="00051CB0" w:rsidP="00051CB0">
      <w:pPr>
        <w:pBdr>
          <w:bottom w:val="single" w:sz="8" w:space="1" w:color="73767D"/>
        </w:pBdr>
        <w:spacing w:after="60"/>
        <w:rPr>
          <w:rFonts w:ascii="Arial" w:hAnsi="Arial" w:cs="Arial"/>
          <w:b/>
          <w:sz w:val="20"/>
          <w:szCs w:val="20"/>
        </w:rPr>
      </w:pPr>
      <w:r w:rsidRPr="008604F6">
        <w:rPr>
          <w:rFonts w:ascii="Arial" w:hAnsi="Arial" w:cs="Arial"/>
          <w:b/>
          <w:sz w:val="20"/>
          <w:szCs w:val="20"/>
        </w:rPr>
        <w:t>Identifikační údaje dodavatele: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b/>
          <w:sz w:val="20"/>
          <w:szCs w:val="20"/>
        </w:rPr>
        <w:t>Název:</w:t>
      </w:r>
      <w:r w:rsidRPr="008604F6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…………………………………………..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sídlem: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…………………………..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</w:t>
      </w:r>
    </w:p>
    <w:p w:rsid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oprávněná za účastníka jednat: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ab/>
      </w:r>
    </w:p>
    <w:p w:rsidR="00051CB0" w:rsidRPr="008604F6" w:rsidRDefault="00051CB0" w:rsidP="00051CB0">
      <w:pPr>
        <w:pStyle w:val="Podnadpis"/>
        <w:spacing w:before="240" w:after="120" w:line="264" w:lineRule="auto"/>
        <w:jc w:val="both"/>
        <w:rPr>
          <w:rFonts w:ascii="Arial" w:hAnsi="Arial" w:cs="Arial"/>
          <w:b w:val="0"/>
          <w:color w:val="000000"/>
          <w:szCs w:val="20"/>
        </w:rPr>
      </w:pPr>
      <w:r w:rsidRPr="008604F6">
        <w:rPr>
          <w:rStyle w:val="fontstyle01"/>
          <w:rFonts w:ascii="Arial" w:hAnsi="Arial" w:cs="Arial"/>
          <w:b w:val="0"/>
          <w:sz w:val="20"/>
          <w:szCs w:val="20"/>
        </w:rPr>
        <w:t>Vybraný dodavatel tímto ve vztahu k výše nadepsané zakázce / veřejné zakázky prohlašuje, že:</w:t>
      </w:r>
    </w:p>
    <w:p w:rsidR="00051CB0" w:rsidRPr="008604F6" w:rsidRDefault="00051CB0" w:rsidP="00051CB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8604F6">
        <w:rPr>
          <w:rFonts w:ascii="Arial" w:hAnsi="Arial" w:cs="Arial"/>
          <w:color w:val="000000"/>
        </w:rPr>
        <w:t>ii</w:t>
      </w:r>
      <w:proofErr w:type="spellEnd"/>
      <w:r w:rsidRPr="008604F6">
        <w:rPr>
          <w:rFonts w:ascii="Arial" w:hAnsi="Arial" w:cs="Arial"/>
          <w:color w:val="000000"/>
        </w:rPr>
        <w:t xml:space="preserve">) kterákoli z osob, jejichž kapacity bude dodavatel využívat, a to </w:t>
      </w:r>
      <w:r w:rsidRPr="008604F6">
        <w:rPr>
          <w:rFonts w:ascii="Arial" w:hAnsi="Arial" w:cs="Arial"/>
          <w:color w:val="000000"/>
        </w:rPr>
        <w:br/>
        <w:t>v rozsahu více než 10 % nabídkové ceny,</w:t>
      </w:r>
    </w:p>
    <w:p w:rsidR="00051CB0" w:rsidRPr="008604F6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:rsidR="00051CB0" w:rsidRPr="008604F6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:rsidR="00051CB0" w:rsidRPr="008604F6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:rsidR="00051CB0" w:rsidRPr="008604F6" w:rsidRDefault="00051CB0" w:rsidP="00051CB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8604F6">
        <w:rPr>
          <w:rFonts w:ascii="Arial" w:hAnsi="Arial" w:cs="Arial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8604F6">
        <w:rPr>
          <w:rFonts w:ascii="Arial" w:hAnsi="Arial" w:cs="Arial"/>
        </w:rPr>
        <w:t>nařízení Rady (EU) č. 208/2014, o omezujících opatřeních vůči některým osobám, subjektům, orgánům vzhledem k situaci na Ukrajině,</w:t>
      </w:r>
      <w:r w:rsidRPr="008604F6">
        <w:rPr>
          <w:rFonts w:ascii="Arial" w:hAnsi="Arial" w:cs="Arial"/>
          <w:color w:val="000000"/>
        </w:rPr>
        <w:t xml:space="preserve"> </w:t>
      </w:r>
      <w:bookmarkEnd w:id="0"/>
      <w:r w:rsidRPr="008604F6">
        <w:rPr>
          <w:rFonts w:ascii="Arial" w:hAnsi="Arial" w:cs="Arial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8604F6">
        <w:rPr>
          <w:rStyle w:val="Znakapoznpodarou"/>
          <w:rFonts w:ascii="Arial" w:hAnsi="Arial" w:cs="Arial"/>
          <w:color w:val="000000"/>
        </w:rPr>
        <w:footnoteReference w:id="1"/>
      </w:r>
      <w:r w:rsidRPr="008604F6">
        <w:rPr>
          <w:rFonts w:ascii="Arial" w:hAnsi="Arial" w:cs="Arial"/>
          <w:color w:val="000000"/>
        </w:rPr>
        <w:t>;</w:t>
      </w:r>
    </w:p>
    <w:p w:rsidR="00051CB0" w:rsidRPr="008604F6" w:rsidRDefault="00051CB0" w:rsidP="00051CB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lastRenderedPageBreak/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8604F6">
        <w:rPr>
          <w:rFonts w:ascii="Arial" w:hAnsi="Arial" w:cs="Arial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604F6"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:rsidR="008604F6" w:rsidRDefault="008604F6" w:rsidP="008604F6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:rsidR="008604F6" w:rsidRDefault="008604F6" w:rsidP="008604F6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:rsidR="008604F6" w:rsidRPr="00A96FD1" w:rsidRDefault="008604F6" w:rsidP="008604F6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EFE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IW9UYk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6B77" id="Přímá spojnice se šipkou 8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1w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Pgu/XA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A96FD1">
        <w:rPr>
          <w:rFonts w:ascii="Arial" w:hAnsi="Arial" w:cs="Arial"/>
          <w:sz w:val="20"/>
          <w:szCs w:val="20"/>
        </w:rPr>
        <w:t>V</w:t>
      </w:r>
      <w:r w:rsidRPr="00A96FD1">
        <w:rPr>
          <w:rFonts w:ascii="Arial" w:hAnsi="Arial" w:cs="Arial"/>
          <w:sz w:val="20"/>
          <w:szCs w:val="20"/>
        </w:rPr>
        <w:tab/>
      </w:r>
      <w:r w:rsidRPr="00A96FD1">
        <w:rPr>
          <w:rFonts w:ascii="Arial" w:hAnsi="Arial" w:cs="Arial"/>
          <w:sz w:val="20"/>
          <w:szCs w:val="20"/>
        </w:rPr>
        <w:tab/>
        <w:t>, dne</w:t>
      </w:r>
      <w:r w:rsidRPr="00A96FD1">
        <w:rPr>
          <w:rFonts w:ascii="Arial" w:hAnsi="Arial" w:cs="Arial"/>
          <w:sz w:val="20"/>
          <w:szCs w:val="20"/>
        </w:rPr>
        <w:tab/>
        <w:t xml:space="preserve"> </w:t>
      </w:r>
    </w:p>
    <w:p w:rsidR="008604F6" w:rsidRPr="00A96FD1" w:rsidRDefault="008604F6" w:rsidP="008604F6">
      <w:pPr>
        <w:rPr>
          <w:rFonts w:ascii="Arial" w:hAnsi="Arial" w:cs="Arial"/>
          <w:sz w:val="20"/>
          <w:szCs w:val="20"/>
        </w:rPr>
      </w:pPr>
    </w:p>
    <w:p w:rsidR="008604F6" w:rsidRPr="00A96FD1" w:rsidRDefault="008604F6" w:rsidP="008604F6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:rsidR="008604F6" w:rsidRPr="00A96FD1" w:rsidRDefault="008604F6" w:rsidP="008604F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:rsidR="008604F6" w:rsidRPr="00A96FD1" w:rsidRDefault="008604F6" w:rsidP="008604F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D2BF3" id="Přímá spojnice se šipkou 7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BLSkXf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A96FD1">
        <w:rPr>
          <w:rFonts w:ascii="Arial" w:hAnsi="Arial" w:cs="Arial"/>
          <w:sz w:val="20"/>
          <w:szCs w:val="20"/>
        </w:rPr>
        <w:t>oprávněné zastupovat dodavatele:</w:t>
      </w:r>
      <w:r w:rsidRPr="00A96FD1">
        <w:rPr>
          <w:rFonts w:ascii="Arial" w:hAnsi="Arial" w:cs="Arial"/>
          <w:sz w:val="20"/>
          <w:szCs w:val="20"/>
        </w:rPr>
        <w:tab/>
      </w:r>
    </w:p>
    <w:p w:rsidR="008604F6" w:rsidRPr="00A96FD1" w:rsidRDefault="008604F6" w:rsidP="008604F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8604F6" w:rsidRPr="00A96FD1" w:rsidRDefault="008604F6" w:rsidP="008604F6">
      <w:pPr>
        <w:tabs>
          <w:tab w:val="left" w:pos="5103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:rsidR="008604F6" w:rsidRDefault="008604F6" w:rsidP="008604F6">
      <w:pPr>
        <w:tabs>
          <w:tab w:val="left" w:pos="5103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331B" id="Přímá spojnice se šipkou 6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bZ6SY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A96FD1">
        <w:rPr>
          <w:rFonts w:ascii="Arial" w:hAnsi="Arial" w:cs="Arial"/>
          <w:sz w:val="20"/>
          <w:szCs w:val="20"/>
        </w:rPr>
        <w:t>oprávněné zastupovat dodavatele:</w:t>
      </w:r>
      <w:r w:rsidRPr="00A96FD1">
        <w:rPr>
          <w:rFonts w:ascii="Arial" w:hAnsi="Arial" w:cs="Arial"/>
          <w:sz w:val="20"/>
          <w:szCs w:val="20"/>
        </w:rPr>
        <w:tab/>
      </w:r>
    </w:p>
    <w:p w:rsidR="008604F6" w:rsidRDefault="008604F6" w:rsidP="008604F6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604F6" w:rsidRDefault="008604F6" w:rsidP="008604F6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:rsidR="008604F6" w:rsidRPr="004135B4" w:rsidRDefault="008604F6" w:rsidP="008604F6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GoBack"/>
      <w:bookmarkEnd w:id="1"/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sectPr w:rsidR="00051CB0" w:rsidSect="008324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footnote>
  <w:footnote w:id="1">
    <w:p w:rsidR="00051CB0" w:rsidRPr="000434E0" w:rsidRDefault="00051CB0" w:rsidP="00051CB0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E1" w:rsidRDefault="00DF6EE1" w:rsidP="00DF6EE1">
    <w:pPr>
      <w:pStyle w:val="Zhlav"/>
    </w:pPr>
    <w:r>
      <w:t xml:space="preserve"> </w:t>
    </w:r>
    <w:r w:rsidR="00E949F0" w:rsidRPr="00183CDA">
      <w:rPr>
        <w:noProof/>
        <w:lang w:eastAsia="cs-CZ"/>
      </w:rPr>
      <w:drawing>
        <wp:inline distT="0" distB="0" distL="0" distR="0" wp14:anchorId="23805EEC" wp14:editId="0EC6454D">
          <wp:extent cx="5760720" cy="34270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DF6EE1" w:rsidRDefault="00DF6E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5"/>
    <w:rsid w:val="00051CB0"/>
    <w:rsid w:val="00083026"/>
    <w:rsid w:val="00133895"/>
    <w:rsid w:val="00191174"/>
    <w:rsid w:val="002035E1"/>
    <w:rsid w:val="002A0E40"/>
    <w:rsid w:val="00331452"/>
    <w:rsid w:val="00335C10"/>
    <w:rsid w:val="00341FC5"/>
    <w:rsid w:val="003E171E"/>
    <w:rsid w:val="004D11C8"/>
    <w:rsid w:val="00571099"/>
    <w:rsid w:val="00625B69"/>
    <w:rsid w:val="006C3267"/>
    <w:rsid w:val="006C78F4"/>
    <w:rsid w:val="008324C4"/>
    <w:rsid w:val="008604F6"/>
    <w:rsid w:val="008725D4"/>
    <w:rsid w:val="008F0B90"/>
    <w:rsid w:val="00A26B79"/>
    <w:rsid w:val="00A85F02"/>
    <w:rsid w:val="00C32A5C"/>
    <w:rsid w:val="00C903EC"/>
    <w:rsid w:val="00D15026"/>
    <w:rsid w:val="00D202D5"/>
    <w:rsid w:val="00D82343"/>
    <w:rsid w:val="00DC029D"/>
    <w:rsid w:val="00DF6EE1"/>
    <w:rsid w:val="00E72927"/>
    <w:rsid w:val="00E949F0"/>
    <w:rsid w:val="00F115F8"/>
    <w:rsid w:val="00F539B6"/>
    <w:rsid w:val="00F63DF4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051CB0"/>
    <w:pPr>
      <w:numPr>
        <w:ilvl w:val="1"/>
      </w:numPr>
      <w:spacing w:after="0" w:line="240" w:lineRule="auto"/>
    </w:pPr>
    <w:rPr>
      <w:rFonts w:ascii="Segoe UI" w:eastAsiaTheme="minorEastAsia" w:hAnsi="Segoe UI" w:cstheme="minorBid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051CB0"/>
    <w:rPr>
      <w:rFonts w:ascii="Segoe UI" w:eastAsiaTheme="minorEastAsia" w:hAnsi="Segoe UI"/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051CB0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51CB0"/>
    <w:pPr>
      <w:spacing w:after="0" w:line="240" w:lineRule="auto"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51CB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1CB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051CB0"/>
    <w:pPr>
      <w:keepNext/>
      <w:spacing w:after="360" w:line="240" w:lineRule="auto"/>
      <w:outlineLvl w:val="0"/>
    </w:pPr>
    <w:rPr>
      <w:rFonts w:ascii="Segoe UI" w:eastAsiaTheme="minorHAnsi" w:hAnsi="Segoe UI"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051CB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051CB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14</cp:revision>
  <cp:lastPrinted>2025-03-21T14:18:00Z</cp:lastPrinted>
  <dcterms:created xsi:type="dcterms:W3CDTF">2025-02-18T08:36:00Z</dcterms:created>
  <dcterms:modified xsi:type="dcterms:W3CDTF">2025-03-21T14:18:00Z</dcterms:modified>
</cp:coreProperties>
</file>